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E8" w:rsidRDefault="005853E8" w:rsidP="005853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853E8" w:rsidRDefault="005853E8" w:rsidP="005853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853E8" w:rsidRPr="005853E8" w:rsidRDefault="005853E8" w:rsidP="005853E8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53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Представление налоговым агентом</w:t>
      </w:r>
    </w:p>
    <w:p w:rsidR="005853E8" w:rsidRPr="005853E8" w:rsidRDefault="005853E8" w:rsidP="005853E8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5853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сведений</w:t>
      </w:r>
      <w:proofErr w:type="gramEnd"/>
      <w:r w:rsidRPr="005853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 доходах физических лиц</w:t>
      </w:r>
      <w:r w:rsidRPr="005853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за 2023 год</w:t>
      </w:r>
    </w:p>
    <w:p w:rsidR="005853E8" w:rsidRPr="005853E8" w:rsidRDefault="005853E8" w:rsidP="005853E8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853E8" w:rsidRPr="005853E8" w:rsidRDefault="005853E8" w:rsidP="005853E8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53E8" w:rsidRPr="005853E8" w:rsidRDefault="005853E8" w:rsidP="005853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53E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пункту 6 статьи 85 Налогового Кодекса Республики Беларусь (далее - НК) налоговые агенты обязаны представлять с 2023 г. в налоговые органы сведения о доходах физических лиц, признаваемых объектами обложения подоходным налогом, облагаемых по различным ставкам подоходного налога, включая сведения о льготах и суммах подоходного налога.</w:t>
      </w:r>
    </w:p>
    <w:p w:rsidR="005853E8" w:rsidRPr="005853E8" w:rsidRDefault="005853E8" w:rsidP="005853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53E8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Одновременно ч. 2 п. 6 ст. 85 НК установлен перечень сведений о доходах физических лиц, которые не представляются налоговыми агентами в налоговые органы.</w:t>
      </w:r>
    </w:p>
    <w:p w:rsidR="005853E8" w:rsidRPr="005853E8" w:rsidRDefault="005853E8" w:rsidP="005853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853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Сведения в соответствии с п. 6 ст. 85 НК по новой форме необходимо подать за 2023 г</w:t>
      </w:r>
      <w:r w:rsidR="001F7D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од</w:t>
      </w:r>
      <w:r w:rsidRPr="005853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не позднее 01.04.2024. </w:t>
      </w:r>
    </w:p>
    <w:p w:rsidR="005853E8" w:rsidRPr="005853E8" w:rsidRDefault="005853E8" w:rsidP="005853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53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Сделать это должны будут все налоговые агенты - каждая организация, банк, ИП-работодатель, нотариус-работодатель, иностранная организация, представительство иностранной организации, нотариальная палата, которые выплачивают доходы физическим лицам и удерживают из этих доходов подоходный налог. </w:t>
      </w:r>
    </w:p>
    <w:p w:rsidR="005853E8" w:rsidRDefault="005853E8" w:rsidP="005853E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53E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подается обо всех физических лицах, включая граждан Республики Беларусь, иностранных граждан, в том числе физических лиц, не признаваемых налоговыми резидентами Республики Беларусь.</w:t>
      </w:r>
    </w:p>
    <w:p w:rsidR="005853E8" w:rsidRDefault="005853E8" w:rsidP="005853E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30"/>
          <w:szCs w:val="30"/>
          <w:shd w:val="clear" w:color="auto" w:fill="FAFAFA"/>
        </w:rPr>
      </w:pPr>
    </w:p>
    <w:p w:rsidR="005853E8" w:rsidRPr="001A7CC0" w:rsidRDefault="005853E8" w:rsidP="00555CFE">
      <w:pPr>
        <w:ind w:firstLine="450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1A7CC0">
        <w:rPr>
          <w:rStyle w:val="a3"/>
          <w:rFonts w:ascii="Times New Roman" w:hAnsi="Times New Roman" w:cs="Times New Roman"/>
          <w:b w:val="0"/>
          <w:sz w:val="30"/>
          <w:szCs w:val="30"/>
        </w:rPr>
        <w:t>Сведения о выплаченных доходах физическим лицам представляются в электронном виде </w:t>
      </w:r>
      <w:r w:rsidRPr="001A7CC0">
        <w:rPr>
          <w:rStyle w:val="a3"/>
          <w:rFonts w:ascii="Times New Roman" w:hAnsi="Times New Roman" w:cs="Times New Roman"/>
          <w:sz w:val="30"/>
          <w:szCs w:val="30"/>
        </w:rPr>
        <w:t>в налоговый орган по месту постановки на учет</w:t>
      </w:r>
      <w:r w:rsidRPr="001A7CC0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налогового агента или </w:t>
      </w:r>
      <w:r w:rsidRPr="001A7CC0">
        <w:rPr>
          <w:rStyle w:val="a3"/>
          <w:rFonts w:ascii="Times New Roman" w:hAnsi="Times New Roman" w:cs="Times New Roman"/>
          <w:sz w:val="30"/>
          <w:szCs w:val="30"/>
        </w:rPr>
        <w:t>на портал МНС</w:t>
      </w:r>
      <w:r w:rsidRPr="001A7CC0">
        <w:rPr>
          <w:rStyle w:val="a3"/>
          <w:rFonts w:ascii="Times New Roman" w:hAnsi="Times New Roman" w:cs="Times New Roman"/>
          <w:b w:val="0"/>
          <w:sz w:val="30"/>
          <w:szCs w:val="30"/>
        </w:rPr>
        <w:t>.</w:t>
      </w:r>
      <w:bookmarkStart w:id="0" w:name="_GoBack"/>
      <w:bookmarkEnd w:id="0"/>
    </w:p>
    <w:sectPr w:rsidR="005853E8" w:rsidRPr="001A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A7"/>
    <w:rsid w:val="001A7CC0"/>
    <w:rsid w:val="001F7D34"/>
    <w:rsid w:val="002A3228"/>
    <w:rsid w:val="00555CFE"/>
    <w:rsid w:val="005853E8"/>
    <w:rsid w:val="008D25B2"/>
    <w:rsid w:val="00A2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DCDA7-B6D7-46FC-85E3-A5F9B5F0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58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5853E8"/>
  </w:style>
  <w:style w:type="character" w:customStyle="1" w:styleId="fake-non-breaking-space">
    <w:name w:val="fake-non-breaking-space"/>
    <w:basedOn w:val="a0"/>
    <w:rsid w:val="005853E8"/>
  </w:style>
  <w:style w:type="character" w:customStyle="1" w:styleId="hidden-element">
    <w:name w:val="hidden-element"/>
    <w:basedOn w:val="a0"/>
    <w:rsid w:val="005853E8"/>
  </w:style>
  <w:style w:type="character" w:styleId="a3">
    <w:name w:val="Strong"/>
    <w:basedOn w:val="a0"/>
    <w:uiPriority w:val="22"/>
    <w:qFormat/>
    <w:rsid w:val="005853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53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3E8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555CF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55CF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616_Vanagel_G_I</dc:creator>
  <cp:keywords/>
  <dc:description/>
  <cp:lastModifiedBy>616_Vanagel_G_I</cp:lastModifiedBy>
  <cp:revision>6</cp:revision>
  <cp:lastPrinted>2024-01-17T10:16:00Z</cp:lastPrinted>
  <dcterms:created xsi:type="dcterms:W3CDTF">2024-01-17T09:55:00Z</dcterms:created>
  <dcterms:modified xsi:type="dcterms:W3CDTF">2024-03-27T09:34:00Z</dcterms:modified>
</cp:coreProperties>
</file>